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uf07zejz38zr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Interview Process &amp; Advertising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6e8ffk906tf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Step 1: Phone Interview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Conducted by Manager (Connie)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Questions</w:t>
      </w:r>
    </w:p>
    <w:p w:rsidR="00000000" w:rsidDel="00000000" w:rsidP="00000000" w:rsidRDefault="00000000" w:rsidRPr="00000000" w14:paraId="00000006">
      <w:pPr>
        <w:spacing w:after="240" w:before="240" w:lineRule="auto"/>
        <w:ind w:left="1440" w:firstLine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What is your experience in the kitchen?</w:t>
      </w:r>
    </w:p>
    <w:p w:rsidR="00000000" w:rsidDel="00000000" w:rsidP="00000000" w:rsidRDefault="00000000" w:rsidRPr="00000000" w14:paraId="00000007">
      <w:pPr>
        <w:spacing w:after="240" w:before="240" w:lineRule="auto"/>
        <w:ind w:left="1440" w:firstLine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What could you do with picked chicken?</w:t>
      </w:r>
    </w:p>
    <w:p w:rsidR="00000000" w:rsidDel="00000000" w:rsidP="00000000" w:rsidRDefault="00000000" w:rsidRPr="00000000" w14:paraId="00000008">
      <w:pPr>
        <w:spacing w:after="240" w:before="240" w:lineRule="auto"/>
        <w:ind w:left="1440" w:firstLine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What could you do with apples?</w:t>
      </w:r>
    </w:p>
    <w:p w:rsidR="00000000" w:rsidDel="00000000" w:rsidP="00000000" w:rsidRDefault="00000000" w:rsidRPr="00000000" w14:paraId="00000009">
      <w:pPr>
        <w:spacing w:after="240" w:before="240" w:lineRule="auto"/>
        <w:ind w:left="1440" w:firstLine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What would you do if you thought lunch wasn’t going to be done on time?</w:t>
      </w:r>
    </w:p>
    <w:p w:rsidR="00000000" w:rsidDel="00000000" w:rsidP="00000000" w:rsidRDefault="00000000" w:rsidRPr="00000000" w14:paraId="0000000A">
      <w:pPr>
        <w:spacing w:after="240" w:before="240" w:lineRule="auto"/>
        <w:ind w:left="1440" w:firstLine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What would you do if there wasn’t something in your ingredient pile that you thought was spoiled?</w:t>
      </w:r>
    </w:p>
    <w:p w:rsidR="00000000" w:rsidDel="00000000" w:rsidP="00000000" w:rsidRDefault="00000000" w:rsidRPr="00000000" w14:paraId="0000000B">
      <w:pPr>
        <w:ind w:left="1440" w:firstLine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Who usually eats your cooking and what do they think of it?</w:t>
      </w:r>
    </w:p>
    <w:p w:rsidR="00000000" w:rsidDel="00000000" w:rsidP="00000000" w:rsidRDefault="00000000" w:rsidRPr="00000000" w14:paraId="0000000C">
      <w:pPr>
        <w:ind w:left="1440" w:firstLine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What is your clean up style like?</w:t>
      </w:r>
    </w:p>
    <w:p w:rsidR="00000000" w:rsidDel="00000000" w:rsidP="00000000" w:rsidRDefault="00000000" w:rsidRPr="00000000" w14:paraId="0000000D">
      <w:pPr>
        <w:ind w:left="108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6hhd4zggpen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Step 2: In person Interview with Manager, Store Manager, and Owner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Conducted by Manager (Connie), Store Manager (Jeff), and Owner (Carly)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Questions</w:t>
      </w:r>
    </w:p>
    <w:p w:rsidR="00000000" w:rsidDel="00000000" w:rsidP="00000000" w:rsidRDefault="00000000" w:rsidRPr="00000000" w14:paraId="00000011">
      <w:pPr>
        <w:spacing w:after="240" w:before="240" w:lineRule="auto"/>
        <w:ind w:left="1440" w:firstLine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Why do you want to work at Cecil K’s?</w:t>
      </w:r>
    </w:p>
    <w:p w:rsidR="00000000" w:rsidDel="00000000" w:rsidP="00000000" w:rsidRDefault="00000000" w:rsidRPr="00000000" w14:paraId="00000012">
      <w:pPr>
        <w:spacing w:after="240" w:before="240" w:lineRule="auto"/>
        <w:ind w:left="1440" w:firstLine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What kind of value do you think you could create in this position?</w:t>
      </w:r>
    </w:p>
    <w:p w:rsidR="00000000" w:rsidDel="00000000" w:rsidP="00000000" w:rsidRDefault="00000000" w:rsidRPr="00000000" w14:paraId="00000013">
      <w:pPr>
        <w:spacing w:after="240" w:before="240" w:lineRule="auto"/>
        <w:ind w:left="1440" w:firstLine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What work experience do you have relevant to this position? Why did those end? What did you learn from them?</w:t>
      </w:r>
    </w:p>
    <w:p w:rsidR="00000000" w:rsidDel="00000000" w:rsidP="00000000" w:rsidRDefault="00000000" w:rsidRPr="00000000" w14:paraId="00000014">
      <w:pPr>
        <w:spacing w:after="240" w:before="240" w:lineRule="auto"/>
        <w:ind w:left="1440" w:firstLine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How does this position use your skill set?</w:t>
      </w:r>
    </w:p>
    <w:p w:rsidR="00000000" w:rsidDel="00000000" w:rsidP="00000000" w:rsidRDefault="00000000" w:rsidRPr="00000000" w14:paraId="00000015">
      <w:pPr>
        <w:spacing w:after="240" w:before="240" w:lineRule="auto"/>
        <w:ind w:left="1440" w:firstLine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How long do you see yourself working at Cecil K’s if you were to get this job?</w:t>
      </w:r>
    </w:p>
    <w:p w:rsidR="00000000" w:rsidDel="00000000" w:rsidP="00000000" w:rsidRDefault="00000000" w:rsidRPr="00000000" w14:paraId="00000016">
      <w:pPr>
        <w:spacing w:after="240" w:before="240" w:lineRule="auto"/>
        <w:ind w:left="1440" w:firstLine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What most intrigues you to want this job?</w:t>
      </w:r>
    </w:p>
    <w:p w:rsidR="00000000" w:rsidDel="00000000" w:rsidP="00000000" w:rsidRDefault="00000000" w:rsidRPr="00000000" w14:paraId="00000017">
      <w:pPr>
        <w:ind w:left="1440" w:firstLine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What would you do if you were stumped on how to cook something you found in your ingredient pile?</w:t>
      </w:r>
    </w:p>
    <w:p w:rsidR="00000000" w:rsidDel="00000000" w:rsidP="00000000" w:rsidRDefault="00000000" w:rsidRPr="00000000" w14:paraId="00000018">
      <w:pPr>
        <w:ind w:left="1440" w:firstLine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Do you anticipate taking a lunch break?</w:t>
      </w:r>
    </w:p>
    <w:p w:rsidR="00000000" w:rsidDel="00000000" w:rsidP="00000000" w:rsidRDefault="00000000" w:rsidRPr="00000000" w14:paraId="00000019">
      <w:pPr>
        <w:ind w:left="108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jo4mvf2t54b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Step 3: Pays $150, Shadow Manager, Store Manager in and out to observe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15 hours over a 3 day schedule set up front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4-6 hours per session</w:t>
      </w:r>
    </w:p>
    <w:p w:rsidR="00000000" w:rsidDel="00000000" w:rsidP="00000000" w:rsidRDefault="00000000" w:rsidRPr="00000000" w14:paraId="0000001D">
      <w:pPr>
        <w:spacing w:before="240" w:lineRule="auto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Owner attends to observe the third session</w:t>
      </w:r>
    </w:p>
    <w:p w:rsidR="00000000" w:rsidDel="00000000" w:rsidP="00000000" w:rsidRDefault="00000000" w:rsidRPr="00000000" w14:paraId="0000001E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1t0ay2g9hnt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Offer or no offer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Decided by Manager, Store Manager, and Owner upon completion of Step 3</w:t>
      </w:r>
    </w:p>
    <w:p w:rsidR="00000000" w:rsidDel="00000000" w:rsidP="00000000" w:rsidRDefault="00000000" w:rsidRPr="00000000" w14:paraId="00000021">
      <w:pPr>
        <w:spacing w:before="240" w:lineRule="auto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Manager notify applicant of the decision, discuss next step if an offer is extended</w:t>
      </w:r>
    </w:p>
    <w:p w:rsidR="00000000" w:rsidDel="00000000" w:rsidP="00000000" w:rsidRDefault="00000000" w:rsidRPr="00000000" w14:paraId="00000022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zlnb59kjd3y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Advertising Position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Facebook job posting (specific type of post)</w:t>
      </w:r>
    </w:p>
    <w:p w:rsidR="00000000" w:rsidDel="00000000" w:rsidP="00000000" w:rsidRDefault="00000000" w:rsidRPr="00000000" w14:paraId="00000025">
      <w:pPr>
        <w:spacing w:after="240" w:before="240" w:lineRule="auto"/>
        <w:ind w:left="1440" w:firstLine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Promotion to get people to share the post ($50)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Radio promotion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Banner “Now Hiring Lunch Manager” for out front (~$50)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right"/>
      <w:rPr/>
    </w:pPr>
    <w:r w:rsidDel="00000000" w:rsidR="00000000" w:rsidRPr="00000000">
      <w:rPr>
        <w:i w:val="1"/>
        <w:sz w:val="16"/>
        <w:szCs w:val="16"/>
        <w:rtl w:val="0"/>
      </w:rPr>
      <w:t xml:space="preserve">Documentation developed by Carly Whorton in partnership with the NCRPC, 2022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